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ECB80" w14:textId="77777777" w:rsidR="00156326" w:rsidRDefault="00156326" w:rsidP="00316B00">
      <w:pPr>
        <w:rPr>
          <w:sz w:val="32"/>
          <w:szCs w:val="32"/>
        </w:rPr>
      </w:pPr>
    </w:p>
    <w:p w14:paraId="7E01D7BF" w14:textId="77777777" w:rsidR="002D53FA" w:rsidRDefault="007655DD" w:rsidP="007655DD">
      <w:pPr>
        <w:spacing w:line="276" w:lineRule="auto"/>
        <w:jc w:val="center"/>
        <w:rPr>
          <w:sz w:val="32"/>
          <w:szCs w:val="32"/>
        </w:rPr>
      </w:pPr>
      <w:r w:rsidRPr="00495439">
        <w:rPr>
          <w:sz w:val="32"/>
          <w:szCs w:val="32"/>
        </w:rPr>
        <w:t>Con</w:t>
      </w:r>
      <w:r>
        <w:rPr>
          <w:sz w:val="32"/>
          <w:szCs w:val="32"/>
        </w:rPr>
        <w:t>vention de partenariat</w:t>
      </w:r>
      <w:r w:rsidR="002D53FA">
        <w:rPr>
          <w:sz w:val="32"/>
          <w:szCs w:val="32"/>
        </w:rPr>
        <w:t xml:space="preserve"> </w:t>
      </w:r>
    </w:p>
    <w:p w14:paraId="27BEA9F5" w14:textId="77777777" w:rsidR="007655DD" w:rsidRPr="002D53FA" w:rsidRDefault="002D53FA" w:rsidP="007655DD">
      <w:pPr>
        <w:spacing w:line="276" w:lineRule="auto"/>
        <w:jc w:val="center"/>
      </w:pPr>
      <w:proofErr w:type="gramStart"/>
      <w:r w:rsidRPr="00CF69D7">
        <w:t>entre</w:t>
      </w:r>
      <w:proofErr w:type="gramEnd"/>
    </w:p>
    <w:p w14:paraId="588AE150" w14:textId="77777777" w:rsidR="007655DD" w:rsidRDefault="007655DD" w:rsidP="007655DD">
      <w:pPr>
        <w:spacing w:line="276" w:lineRule="auto"/>
        <w:jc w:val="center"/>
      </w:pPr>
    </w:p>
    <w:p w14:paraId="62F29493" w14:textId="77777777" w:rsidR="007655DD" w:rsidRPr="006C3614" w:rsidRDefault="007655DD" w:rsidP="007655DD">
      <w:pPr>
        <w:spacing w:line="276" w:lineRule="auto"/>
        <w:jc w:val="center"/>
        <w:rPr>
          <w:b/>
          <w:i/>
        </w:rPr>
      </w:pPr>
      <w:r w:rsidRPr="006C3614">
        <w:rPr>
          <w:b/>
          <w:i/>
        </w:rPr>
        <w:t>Mme Anne-Gabrielle Mittaz Hager</w:t>
      </w:r>
    </w:p>
    <w:p w14:paraId="0F3AB56E" w14:textId="77777777" w:rsidR="007655DD" w:rsidRDefault="005C34A5" w:rsidP="007655DD">
      <w:pPr>
        <w:spacing w:line="276" w:lineRule="auto"/>
        <w:jc w:val="center"/>
      </w:pPr>
      <w:r>
        <w:t>HES-SO Valais-Wa</w:t>
      </w:r>
      <w:bookmarkStart w:id="0" w:name="_GoBack"/>
      <w:bookmarkEnd w:id="0"/>
      <w:r>
        <w:t>llis /  Haute Ecole de Santé</w:t>
      </w:r>
    </w:p>
    <w:p w14:paraId="5A4EF142" w14:textId="77777777" w:rsidR="007655DD" w:rsidRDefault="007655DD" w:rsidP="007655DD">
      <w:pPr>
        <w:spacing w:line="276" w:lineRule="auto"/>
        <w:jc w:val="center"/>
      </w:pPr>
      <w:r>
        <w:t>Cheffe du projet de recherche « The Swiss CHEF Trial »</w:t>
      </w:r>
    </w:p>
    <w:p w14:paraId="218A68F0" w14:textId="77777777" w:rsidR="007655DD" w:rsidRDefault="007655DD" w:rsidP="007655DD">
      <w:pPr>
        <w:spacing w:line="276" w:lineRule="auto"/>
        <w:jc w:val="center"/>
      </w:pPr>
      <w:r>
        <w:t xml:space="preserve">Et </w:t>
      </w:r>
    </w:p>
    <w:p w14:paraId="55E8919C" w14:textId="77777777" w:rsidR="007655DD" w:rsidRDefault="007655DD" w:rsidP="007655DD">
      <w:pPr>
        <w:spacing w:line="276" w:lineRule="auto"/>
        <w:jc w:val="center"/>
      </w:pPr>
    </w:p>
    <w:p w14:paraId="5626E004" w14:textId="77777777" w:rsidR="007655DD" w:rsidRPr="006C3614" w:rsidRDefault="007655DD" w:rsidP="007655DD">
      <w:pPr>
        <w:spacing w:line="276" w:lineRule="auto"/>
        <w:jc w:val="center"/>
        <w:rPr>
          <w:b/>
          <w:i/>
        </w:rPr>
      </w:pPr>
      <w:r>
        <w:rPr>
          <w:b/>
          <w:i/>
        </w:rPr>
        <w:t>Madame</w:t>
      </w:r>
      <w:r w:rsidR="00755179">
        <w:rPr>
          <w:b/>
          <w:i/>
        </w:rPr>
        <w:t>, Monsieur</w:t>
      </w:r>
      <w:r>
        <w:rPr>
          <w:b/>
          <w:i/>
        </w:rPr>
        <w:t xml:space="preserve"> …</w:t>
      </w:r>
      <w:r w:rsidR="00316B00">
        <w:rPr>
          <w:b/>
          <w:i/>
        </w:rPr>
        <w:t>……………………</w:t>
      </w:r>
      <w:r>
        <w:rPr>
          <w:b/>
          <w:i/>
        </w:rPr>
        <w:t>…….</w:t>
      </w:r>
    </w:p>
    <w:p w14:paraId="2C6CEB32" w14:textId="77777777" w:rsidR="007655DD" w:rsidRDefault="007655DD" w:rsidP="007655DD">
      <w:pPr>
        <w:spacing w:line="276" w:lineRule="auto"/>
        <w:jc w:val="center"/>
      </w:pPr>
      <w:r>
        <w:t>Physiothérapeute à …</w:t>
      </w:r>
      <w:r w:rsidR="00316B00">
        <w:t>……………….</w:t>
      </w:r>
      <w:r>
        <w:t>…</w:t>
      </w:r>
    </w:p>
    <w:p w14:paraId="6987ACA9" w14:textId="77777777" w:rsidR="00156326" w:rsidRDefault="00156326" w:rsidP="00CF69D7">
      <w:pPr>
        <w:tabs>
          <w:tab w:val="left" w:pos="2000"/>
        </w:tabs>
        <w:spacing w:line="276" w:lineRule="auto"/>
      </w:pPr>
    </w:p>
    <w:p w14:paraId="14F7C4E3" w14:textId="77777777" w:rsidR="002D53FA" w:rsidRDefault="007655DD" w:rsidP="007655DD">
      <w:pPr>
        <w:spacing w:line="276" w:lineRule="auto"/>
        <w:jc w:val="both"/>
      </w:pPr>
      <w:proofErr w:type="gramStart"/>
      <w:r>
        <w:t>pour</w:t>
      </w:r>
      <w:proofErr w:type="gramEnd"/>
      <w:r>
        <w:t xml:space="preserve"> le projet de recherche : </w:t>
      </w:r>
    </w:p>
    <w:p w14:paraId="0048E4C0" w14:textId="77777777" w:rsidR="00CF69D7" w:rsidRDefault="00CF69D7" w:rsidP="007655DD">
      <w:pPr>
        <w:spacing w:line="276" w:lineRule="auto"/>
        <w:jc w:val="both"/>
      </w:pPr>
    </w:p>
    <w:p w14:paraId="077C5AA4" w14:textId="77777777" w:rsidR="007655DD" w:rsidRPr="002D53FA" w:rsidRDefault="007655DD" w:rsidP="002D53FA">
      <w:pPr>
        <w:spacing w:line="276" w:lineRule="auto"/>
        <w:jc w:val="center"/>
        <w:rPr>
          <w:b/>
          <w:i/>
        </w:rPr>
      </w:pPr>
      <w:r w:rsidRPr="00CF69D7">
        <w:rPr>
          <w:b/>
          <w:i/>
        </w:rPr>
        <w:t>Comparaison de trois programmes d’exercices à domicile sur les chutes, la Qualité de vie et l’adhésion aux exercices chez les personnes « Seniors » : une étude randomisée contrôlée.</w:t>
      </w:r>
    </w:p>
    <w:p w14:paraId="48AE0498" w14:textId="77777777" w:rsidR="007655DD" w:rsidRPr="002D53FA" w:rsidRDefault="007655DD" w:rsidP="002D53FA">
      <w:pPr>
        <w:spacing w:line="276" w:lineRule="auto"/>
        <w:jc w:val="center"/>
        <w:rPr>
          <w:b/>
          <w:i/>
        </w:rPr>
      </w:pPr>
    </w:p>
    <w:p w14:paraId="56F31A38" w14:textId="77777777" w:rsidR="007655DD" w:rsidRDefault="007655DD" w:rsidP="007655DD">
      <w:pPr>
        <w:spacing w:line="276" w:lineRule="auto"/>
        <w:jc w:val="both"/>
      </w:pPr>
      <w:r>
        <w:rPr>
          <w:i/>
        </w:rPr>
        <w:t>Mme</w:t>
      </w:r>
      <w:r w:rsidR="00755179">
        <w:rPr>
          <w:i/>
        </w:rPr>
        <w:t>, M</w:t>
      </w:r>
      <w:r>
        <w:rPr>
          <w:i/>
        </w:rPr>
        <w:t xml:space="preserve"> …</w:t>
      </w:r>
      <w:r w:rsidR="00316B00">
        <w:rPr>
          <w:i/>
        </w:rPr>
        <w:t>………………………………</w:t>
      </w:r>
      <w:proofErr w:type="gramStart"/>
      <w:r w:rsidR="00316B00">
        <w:rPr>
          <w:i/>
        </w:rPr>
        <w:t>.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 xml:space="preserve"> </w:t>
      </w:r>
      <w:proofErr w:type="gramStart"/>
      <w:r>
        <w:t>s’engage</w:t>
      </w:r>
      <w:proofErr w:type="gramEnd"/>
      <w:r>
        <w:t xml:space="preserve"> dans le projet de recherche « The Swiss CHEF Trial </w:t>
      </w:r>
      <w:r w:rsidR="002D53FA">
        <w:t>»  en tant que physiothérapeute-</w:t>
      </w:r>
      <w:r>
        <w:t>évaluateur (trice)</w:t>
      </w:r>
      <w:r w:rsidR="002D53FA">
        <w:t xml:space="preserve"> pour la durée d’une année</w:t>
      </w:r>
      <w:r w:rsidR="002D53FA" w:rsidRPr="00CF69D7">
        <w:t xml:space="preserve">, </w:t>
      </w:r>
      <w:r w:rsidR="00755179" w:rsidRPr="00CF69D7">
        <w:t>renouvelable</w:t>
      </w:r>
      <w:r w:rsidR="00755179">
        <w:t xml:space="preserve"> tacitement. </w:t>
      </w:r>
    </w:p>
    <w:p w14:paraId="4741AD2F" w14:textId="77777777" w:rsidR="00755179" w:rsidRDefault="007655DD" w:rsidP="007655DD">
      <w:pPr>
        <w:spacing w:line="276" w:lineRule="auto"/>
        <w:jc w:val="both"/>
      </w:pPr>
      <w:r>
        <w:t>Ses tâches sont</w:t>
      </w:r>
    </w:p>
    <w:p w14:paraId="3D9DD1EB" w14:textId="77777777" w:rsidR="00755179" w:rsidRDefault="00755179" w:rsidP="00755179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De réaliser les séances d’évaluation (</w:t>
      </w:r>
      <w:r w:rsidRPr="00755179">
        <w:rPr>
          <w:i/>
        </w:rPr>
        <w:t>Assessment</w:t>
      </w:r>
      <w:r>
        <w:t>)</w:t>
      </w:r>
      <w:r w:rsidR="007655DD">
        <w:t> </w:t>
      </w:r>
      <w:r>
        <w:t>auxquelles sont soumis tous les participants du projet, selon la rigueur et les méthodes décrites dans le protocole.</w:t>
      </w:r>
    </w:p>
    <w:p w14:paraId="6A8B0926" w14:textId="77777777" w:rsidR="007655DD" w:rsidRDefault="00755179" w:rsidP="00755179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D’être en contact étroit avec le coordinateur</w:t>
      </w:r>
      <w:r w:rsidR="002D53FA">
        <w:t xml:space="preserve"> ou la coordinatrice</w:t>
      </w:r>
      <w:r>
        <w:t xml:space="preserve"> régional</w:t>
      </w:r>
      <w:r w:rsidR="002D53FA">
        <w:t>e</w:t>
      </w:r>
      <w:r>
        <w:t xml:space="preserve"> pour </w:t>
      </w:r>
      <w:r w:rsidR="002D53FA">
        <w:t>le suivi d</w:t>
      </w:r>
      <w:r>
        <w:t xml:space="preserve">es séances d’évaluation des participants. </w:t>
      </w:r>
    </w:p>
    <w:p w14:paraId="72EADC68" w14:textId="77777777" w:rsidR="00755179" w:rsidRDefault="00755179" w:rsidP="00755179">
      <w:pPr>
        <w:pStyle w:val="Paragraphedeliste"/>
        <w:spacing w:line="276" w:lineRule="auto"/>
        <w:jc w:val="both"/>
      </w:pPr>
    </w:p>
    <w:p w14:paraId="3716674F" w14:textId="77777777" w:rsidR="007655DD" w:rsidRDefault="00755179" w:rsidP="007655DD">
      <w:pPr>
        <w:spacing w:line="276" w:lineRule="auto"/>
        <w:jc w:val="both"/>
      </w:pPr>
      <w:r>
        <w:t xml:space="preserve">De son côté la HES-SO </w:t>
      </w:r>
      <w:r w:rsidR="002D53FA">
        <w:t xml:space="preserve">Valais-Wallis, </w:t>
      </w:r>
      <w:r>
        <w:t>par Anne-Gabrielle Mittaz Hager, cheffe de projet s’engage à :</w:t>
      </w:r>
    </w:p>
    <w:p w14:paraId="71862055" w14:textId="77777777" w:rsidR="00755179" w:rsidRDefault="00755179" w:rsidP="00755179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vous former avant et pendant (1x par année</w:t>
      </w:r>
      <w:r w:rsidR="002D53FA">
        <w:t>) votre participation au projet</w:t>
      </w:r>
    </w:p>
    <w:p w14:paraId="41934687" w14:textId="77777777" w:rsidR="00755179" w:rsidRDefault="00755179" w:rsidP="00755179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vous fournir le matérie</w:t>
      </w:r>
      <w:r w:rsidR="002D53FA">
        <w:t>l nécessaire à votre prestation</w:t>
      </w:r>
    </w:p>
    <w:p w14:paraId="4A058761" w14:textId="77777777" w:rsidR="00755179" w:rsidRDefault="00755179" w:rsidP="00755179">
      <w:pPr>
        <w:pStyle w:val="Paragraphedeliste"/>
        <w:numPr>
          <w:ilvl w:val="0"/>
          <w:numId w:val="1"/>
        </w:numPr>
        <w:spacing w:line="276" w:lineRule="auto"/>
        <w:jc w:val="both"/>
      </w:pPr>
      <w:r>
        <w:t>vous rémunérer à hauteur de</w:t>
      </w:r>
      <w:r w:rsidR="002D53FA">
        <w:t xml:space="preserve"> CHF 100.- par séance accomplie</w:t>
      </w:r>
    </w:p>
    <w:p w14:paraId="51276203" w14:textId="77777777" w:rsidR="007655DD" w:rsidRDefault="007655DD" w:rsidP="007655DD">
      <w:pPr>
        <w:spacing w:line="276" w:lineRule="auto"/>
        <w:jc w:val="both"/>
      </w:pPr>
    </w:p>
    <w:p w14:paraId="6EE7FBC2" w14:textId="77777777" w:rsidR="007655DD" w:rsidRDefault="007655DD" w:rsidP="007655DD">
      <w:pPr>
        <w:spacing w:line="276" w:lineRule="auto"/>
        <w:jc w:val="both"/>
      </w:pPr>
    </w:p>
    <w:p w14:paraId="54B2262E" w14:textId="77777777" w:rsidR="007655DD" w:rsidRDefault="007655DD" w:rsidP="007655DD">
      <w:pPr>
        <w:spacing w:line="276" w:lineRule="auto"/>
        <w:jc w:val="both"/>
      </w:pPr>
      <w:r>
        <w:t>Mme</w:t>
      </w:r>
      <w:r w:rsidR="00755179">
        <w:t>, M</w:t>
      </w:r>
      <w:r>
        <w:t xml:space="preserve"> ……………………..  </w:t>
      </w:r>
      <w:r>
        <w:tab/>
      </w:r>
      <w:r>
        <w:tab/>
      </w:r>
      <w:r>
        <w:tab/>
      </w:r>
      <w:r>
        <w:tab/>
        <w:t>Mme Anne-Gabrielle Mittaz Hager</w:t>
      </w:r>
    </w:p>
    <w:p w14:paraId="516F9158" w14:textId="77777777" w:rsidR="007655DD" w:rsidRDefault="007655DD" w:rsidP="007655DD">
      <w:pPr>
        <w:spacing w:line="276" w:lineRule="auto"/>
        <w:jc w:val="both"/>
      </w:pPr>
      <w:r>
        <w:t>Physiothérapeute</w:t>
      </w:r>
      <w:r>
        <w:tab/>
      </w:r>
      <w:r>
        <w:tab/>
      </w:r>
      <w:r>
        <w:tab/>
      </w:r>
      <w:r>
        <w:tab/>
      </w:r>
      <w:r>
        <w:tab/>
        <w:t>Professeur HES</w:t>
      </w:r>
    </w:p>
    <w:p w14:paraId="4027C69E" w14:textId="77777777" w:rsidR="007655DD" w:rsidRDefault="007655DD" w:rsidP="007655DD">
      <w:pPr>
        <w:spacing w:line="276" w:lineRule="auto"/>
        <w:jc w:val="both"/>
      </w:pPr>
    </w:p>
    <w:p w14:paraId="50FB7995" w14:textId="77777777" w:rsidR="007655DD" w:rsidRDefault="007655DD" w:rsidP="007655DD">
      <w:pPr>
        <w:spacing w:line="276" w:lineRule="auto"/>
        <w:jc w:val="both"/>
      </w:pPr>
      <w:r>
        <w:t xml:space="preserve">Lieu et date : </w:t>
      </w:r>
      <w:r>
        <w:tab/>
      </w:r>
      <w:r>
        <w:tab/>
      </w:r>
      <w:r>
        <w:tab/>
      </w:r>
      <w:r>
        <w:tab/>
      </w:r>
      <w:r>
        <w:tab/>
      </w:r>
      <w:r>
        <w:tab/>
        <w:t>Lieu et date :</w:t>
      </w:r>
    </w:p>
    <w:p w14:paraId="5A742F54" w14:textId="77777777" w:rsidR="00CF69D7" w:rsidRDefault="007655DD" w:rsidP="00F3509B">
      <w:pPr>
        <w:spacing w:line="276" w:lineRule="auto"/>
        <w:jc w:val="both"/>
      </w:pPr>
      <w:r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14:paraId="3648A06E" w14:textId="77777777" w:rsidR="00CF69D7" w:rsidRDefault="00CF69D7" w:rsidP="00F3509B">
      <w:pPr>
        <w:spacing w:line="276" w:lineRule="auto"/>
        <w:jc w:val="both"/>
      </w:pPr>
    </w:p>
    <w:p w14:paraId="1B3F598E" w14:textId="77777777" w:rsidR="00F3509B" w:rsidRPr="006C3614" w:rsidRDefault="00F3509B" w:rsidP="00F3509B">
      <w:pPr>
        <w:spacing w:line="276" w:lineRule="auto"/>
        <w:jc w:val="both"/>
        <w:rPr>
          <w:i/>
        </w:rPr>
      </w:pPr>
      <w:r>
        <w:rPr>
          <w:i/>
        </w:rPr>
        <w:t>Annexe : Cahier des charges</w:t>
      </w:r>
    </w:p>
    <w:sectPr w:rsidR="00F3509B" w:rsidRPr="006C361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0810" w14:textId="77777777" w:rsidR="00A16F39" w:rsidRDefault="00A16F39" w:rsidP="00703FE5">
      <w:r>
        <w:separator/>
      </w:r>
    </w:p>
  </w:endnote>
  <w:endnote w:type="continuationSeparator" w:id="0">
    <w:p w14:paraId="5CEC5215" w14:textId="77777777" w:rsidR="00A16F39" w:rsidRDefault="00A16F39" w:rsidP="0070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1B999" w14:textId="34B1994D" w:rsidR="004B5B64" w:rsidRPr="00BA13CB" w:rsidRDefault="004B5B64" w:rsidP="004B5B64">
    <w:pPr>
      <w:pStyle w:val="Pieddepage"/>
      <w:rPr>
        <w:i/>
      </w:rPr>
    </w:pPr>
    <w:r>
      <w:rPr>
        <w:i/>
      </w:rPr>
      <w:t xml:space="preserve">Convention de </w:t>
    </w:r>
    <w:r>
      <w:rPr>
        <w:i/>
      </w:rPr>
      <w:t>partenariat/phys</w:t>
    </w:r>
    <w:r w:rsidR="007655DD">
      <w:rPr>
        <w:i/>
      </w:rPr>
      <w:t>io</w:t>
    </w:r>
    <w:r w:rsidR="00412933">
      <w:rPr>
        <w:i/>
      </w:rPr>
      <w:t>-évaluateur</w:t>
    </w:r>
    <w:r w:rsidR="008541DB">
      <w:rPr>
        <w:i/>
      </w:rPr>
      <w:t>_indépendant</w:t>
    </w:r>
    <w:r>
      <w:rPr>
        <w:i/>
      </w:rPr>
      <w:t>/SwissChefTrial/</w:t>
    </w:r>
    <w:r w:rsidR="002D53FA">
      <w:rPr>
        <w:i/>
      </w:rPr>
      <w:t>13.06.</w:t>
    </w:r>
    <w:r w:rsidR="00316B00">
      <w:rPr>
        <w:i/>
      </w:rPr>
      <w:t>2016</w:t>
    </w:r>
  </w:p>
  <w:p w14:paraId="5ADA002B" w14:textId="77777777" w:rsidR="00703FE5" w:rsidRDefault="00703FE5">
    <w:pPr>
      <w:pStyle w:val="Pieddepage"/>
    </w:pPr>
  </w:p>
  <w:p w14:paraId="78454670" w14:textId="77777777" w:rsidR="00703FE5" w:rsidRDefault="00703FE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B5BE6" w14:textId="77777777" w:rsidR="00A16F39" w:rsidRDefault="00A16F39" w:rsidP="00703FE5">
      <w:r>
        <w:separator/>
      </w:r>
    </w:p>
  </w:footnote>
  <w:footnote w:type="continuationSeparator" w:id="0">
    <w:p w14:paraId="4B079429" w14:textId="77777777" w:rsidR="00A16F39" w:rsidRDefault="00A16F39" w:rsidP="00703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C2BE" w14:textId="77777777" w:rsidR="00703FE5" w:rsidRDefault="00E669C1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7C731" wp14:editId="1E317034">
              <wp:simplePos x="0" y="0"/>
              <wp:positionH relativeFrom="column">
                <wp:posOffset>-276860</wp:posOffset>
              </wp:positionH>
              <wp:positionV relativeFrom="paragraph">
                <wp:posOffset>-290830</wp:posOffset>
              </wp:positionV>
              <wp:extent cx="2778760" cy="73533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8760" cy="735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34C924" w14:textId="77777777" w:rsidR="00E669C1" w:rsidRPr="005126C4" w:rsidRDefault="00E669C1" w:rsidP="00E669C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The Swiss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28"/>
                              <w:szCs w:val="36"/>
                              <w:lang w:val="en-GB"/>
                            </w:rPr>
                            <w:t>CHEF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 Trial</w:t>
                          </w:r>
                        </w:p>
                        <w:p w14:paraId="2A156556" w14:textId="77777777" w:rsidR="00E669C1" w:rsidRPr="005126C4" w:rsidRDefault="00E669C1" w:rsidP="00E669C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C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omparison of </w:t>
                          </w:r>
                        </w:p>
                        <w:p w14:paraId="11DD665E" w14:textId="77777777" w:rsidR="00E669C1" w:rsidRPr="005126C4" w:rsidRDefault="00E669C1" w:rsidP="00E669C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H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ome-Based </w:t>
                          </w:r>
                        </w:p>
                        <w:p w14:paraId="75ACDA9E" w14:textId="77777777" w:rsidR="00E669C1" w:rsidRPr="005126C4" w:rsidRDefault="00E669C1" w:rsidP="00E669C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E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xercise Programmes for </w:t>
                          </w:r>
                        </w:p>
                        <w:p w14:paraId="034BE1A1" w14:textId="77777777" w:rsidR="00E669C1" w:rsidRPr="005126C4" w:rsidRDefault="00E669C1" w:rsidP="00E669C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>alls Prevention and Quality of L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ife in Older People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21.8pt;margin-top:-22.9pt;width:218.8pt;height:5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QbowEAACwDAAAOAAAAZHJzL2Uyb0RvYy54bWysUk1v2zAMvQ/YfxB0X5QPrCmMOEW3orsU&#10;24B2l90UmY6FWaImKrHz70fJaVpst6EX2RIfH/n4uLkZXS+OEMmir+ViNpcCvMHG+n0tfzzdf7iW&#10;gpL2je7RQy1PQPJm+/7dZggVLLHDvoEomMRTNYRadimFSikyHThNMwzgOdhidDrxNe5VE/XA7K5X&#10;y/n8Sg0YmxDRABG/3k1BuS38bQsmfWtbgiT6WnJvqZyxnLt8qu1GV/uoQ2fNuQ39H104bT0XvVDd&#10;6aTFIdp/qJw1EQnbNDPoFLatNVA0sJrF/C81j50OULTwcChcxkRvR2u+Hr9HYRv2TgqvHVv0k40S&#10;DYgEYwKxyCMaAlWMfAyMTeMnHDM8y6XwgOYXMUS9wkwJxOiMGdvo8pfFCk5kF06XyXMJYfhxuV5f&#10;r684ZDi2Xn1crYo16iU7REpfAJ3IP7WM7GzpQB8fKOX6unqG5GIe723fP/c1tZI7TONuPAvaYXNi&#10;PQObX0v6fdARpIip/4xlVyZ5t4fETKVATp9yzmrZklL3vD7Z89f3gnpZ8u0fAAAA//8DAFBLAwQU&#10;AAYACAAAACEAhfEYud4AAAAKAQAADwAAAGRycy9kb3ducmV2LnhtbEyPTW/CMAyG75P2HyIjcYOE&#10;jwHrmiI04LLDpDHEOW28tqNxqiZA9+9nTtvNll89fp903btGXLELtScNk7ECgVR4W1Op4fi5H61A&#10;hGjImsYTavjBAOvs8SE1ifU3+sDrIZaCIRQSo6GKsU2kDEWFzoSxb5H49uU7ZyKvXSltZ24Md42c&#10;KrWQztTEHyrT4muFxflwcRqWq/3WTgnPb7gtdvnm3Z1O307r4aDfvICI2Me/MNzrc3XIuFPuL2SD&#10;aDSM5rMFR+/DEztwYvY8Z7uc8UqBzFL5XyH7BQAA//8DAFBLAQItABQABgAIAAAAIQC2gziS/gAA&#10;AOEBAAATAAAAAAAAAAAAAAAAAAAAAABbQ29udGVudF9UeXBlc10ueG1sUEsBAi0AFAAGAAgAAAAh&#10;ADj9If/WAAAAlAEAAAsAAAAAAAAAAAAAAAAALwEAAF9yZWxzLy5yZWxzUEsBAi0AFAAGAAgAAAAh&#10;APOVxBujAQAALAMAAA4AAAAAAAAAAAAAAAAALgIAAGRycy9lMm9Eb2MueG1sUEsBAi0AFAAGAAgA&#10;AAAhAIXxGLneAAAACgEAAA8AAAAAAAAAAAAAAAAA/QMAAGRycy9kb3ducmV2LnhtbFBLBQYAAAAA&#10;BAAEAPMAAAAIBQAAAAA=&#10;" filled="f" stroked="f">
              <v:path arrowok="t"/>
              <v:textbox style="mso-fit-shape-to-text:t">
                <w:txbxContent>
                  <w:p w:rsidR="00E669C1" w:rsidRPr="005126C4" w:rsidRDefault="00E669C1" w:rsidP="00E669C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bookmarkStart w:id="1" w:name="_GoBack"/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The Swiss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28"/>
                        <w:szCs w:val="36"/>
                        <w:lang w:val="en-GB"/>
                      </w:rPr>
                      <w:t>CHEF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 Trial</w:t>
                    </w:r>
                  </w:p>
                  <w:p w:rsidR="00E669C1" w:rsidRPr="005126C4" w:rsidRDefault="00E669C1" w:rsidP="00E669C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C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omparison of </w:t>
                    </w:r>
                  </w:p>
                  <w:p w:rsidR="00E669C1" w:rsidRPr="005126C4" w:rsidRDefault="00E669C1" w:rsidP="00E669C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H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ome-Based </w:t>
                    </w:r>
                  </w:p>
                  <w:p w:rsidR="00E669C1" w:rsidRPr="005126C4" w:rsidRDefault="00E669C1" w:rsidP="00E669C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E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xercise Programmes for </w:t>
                    </w:r>
                  </w:p>
                  <w:p w:rsidR="00E669C1" w:rsidRPr="005126C4" w:rsidRDefault="00E669C1" w:rsidP="00E669C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>alls Prevention and Quality of L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ife in Older People  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03FE5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69AA46B7" wp14:editId="4467D3CA">
          <wp:simplePos x="0" y="0"/>
          <wp:positionH relativeFrom="column">
            <wp:posOffset>3521047</wp:posOffset>
          </wp:positionH>
          <wp:positionV relativeFrom="paragraph">
            <wp:posOffset>-76200</wp:posOffset>
          </wp:positionV>
          <wp:extent cx="2554605" cy="4635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6F720" w14:textId="77777777" w:rsidR="00703FE5" w:rsidRDefault="00703FE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3325"/>
    <w:multiLevelType w:val="hybridMultilevel"/>
    <w:tmpl w:val="1A06BBCE"/>
    <w:lvl w:ilvl="0" w:tplc="375ADD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E5"/>
    <w:rsid w:val="000C10D1"/>
    <w:rsid w:val="00156326"/>
    <w:rsid w:val="00194D6C"/>
    <w:rsid w:val="00232D68"/>
    <w:rsid w:val="00282F57"/>
    <w:rsid w:val="002D53FA"/>
    <w:rsid w:val="00316B00"/>
    <w:rsid w:val="00336C58"/>
    <w:rsid w:val="00412933"/>
    <w:rsid w:val="004B4E66"/>
    <w:rsid w:val="004B5B64"/>
    <w:rsid w:val="005C34A5"/>
    <w:rsid w:val="00703FE5"/>
    <w:rsid w:val="00755179"/>
    <w:rsid w:val="007655DD"/>
    <w:rsid w:val="0082073C"/>
    <w:rsid w:val="008541DB"/>
    <w:rsid w:val="008A6EEC"/>
    <w:rsid w:val="009A2284"/>
    <w:rsid w:val="00A011EC"/>
    <w:rsid w:val="00A16F39"/>
    <w:rsid w:val="00A825D5"/>
    <w:rsid w:val="00B740B5"/>
    <w:rsid w:val="00B75F23"/>
    <w:rsid w:val="00B85F42"/>
    <w:rsid w:val="00CF69D7"/>
    <w:rsid w:val="00D67CE2"/>
    <w:rsid w:val="00E36E25"/>
    <w:rsid w:val="00E43375"/>
    <w:rsid w:val="00E669C1"/>
    <w:rsid w:val="00ED683F"/>
    <w:rsid w:val="00F3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EA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D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FE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703FE5"/>
  </w:style>
  <w:style w:type="paragraph" w:styleId="Pieddepage">
    <w:name w:val="footer"/>
    <w:basedOn w:val="Normal"/>
    <w:link w:val="PieddepageCar"/>
    <w:uiPriority w:val="99"/>
    <w:unhideWhenUsed/>
    <w:rsid w:val="00703FE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03FE5"/>
  </w:style>
  <w:style w:type="paragraph" w:styleId="Textedebulles">
    <w:name w:val="Balloon Text"/>
    <w:basedOn w:val="Normal"/>
    <w:link w:val="TextedebullesCar"/>
    <w:uiPriority w:val="99"/>
    <w:semiHidden/>
    <w:unhideWhenUsed/>
    <w:rsid w:val="00703FE5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1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6E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DD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FE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703FE5"/>
  </w:style>
  <w:style w:type="paragraph" w:styleId="Pieddepage">
    <w:name w:val="footer"/>
    <w:basedOn w:val="Normal"/>
    <w:link w:val="PieddepageCar"/>
    <w:uiPriority w:val="99"/>
    <w:unhideWhenUsed/>
    <w:rsid w:val="00703FE5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03FE5"/>
  </w:style>
  <w:style w:type="paragraph" w:styleId="Textedebulles">
    <w:name w:val="Balloon Text"/>
    <w:basedOn w:val="Normal"/>
    <w:link w:val="TextedebullesCar"/>
    <w:uiPriority w:val="99"/>
    <w:semiHidden/>
    <w:unhideWhenUsed/>
    <w:rsid w:val="00703FE5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3F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51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6E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914-3F47-DE4E-A17C-FE8B6CA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Bonvin Mittaz</dc:creator>
  <cp:lastModifiedBy>Anne-Gabrielle</cp:lastModifiedBy>
  <cp:revision>4</cp:revision>
  <cp:lastPrinted>2016-10-10T22:15:00Z</cp:lastPrinted>
  <dcterms:created xsi:type="dcterms:W3CDTF">2016-09-08T16:52:00Z</dcterms:created>
  <dcterms:modified xsi:type="dcterms:W3CDTF">2016-10-10T22:29:00Z</dcterms:modified>
</cp:coreProperties>
</file>